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CE5" w:rsidRPr="00C13B10" w:rsidRDefault="00E358E4" w:rsidP="00334686">
      <w:pPr>
        <w:spacing w:after="0" w:line="240" w:lineRule="auto"/>
        <w:jc w:val="center"/>
        <w:rPr>
          <w:rFonts w:cs="GillSans"/>
          <w:b/>
          <w:color w:val="A3C301"/>
          <w:sz w:val="24"/>
          <w:szCs w:val="24"/>
        </w:rPr>
      </w:pPr>
      <w:r>
        <w:rPr>
          <w:noProof/>
          <w:lang w:eastAsia="it-IT"/>
        </w:rPr>
        <w:drawing>
          <wp:inline distT="0" distB="0" distL="0" distR="0">
            <wp:extent cx="1861820" cy="1024794"/>
            <wp:effectExtent l="0" t="0" r="5080" b="444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9745" cy="1034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B1CE5">
        <w:rPr>
          <w:noProof/>
          <w:lang w:eastAsia="it-IT"/>
        </w:rPr>
        <w:t xml:space="preserve"> </w:t>
      </w:r>
      <w:r w:rsidR="00533237" w:rsidRPr="00C13B10">
        <w:rPr>
          <w:rFonts w:cs="GillSans"/>
          <w:b/>
          <w:color w:val="A3C301"/>
          <w:sz w:val="24"/>
          <w:szCs w:val="24"/>
        </w:rPr>
        <w:tab/>
      </w:r>
      <w:r w:rsidR="00533237" w:rsidRPr="00C13B10">
        <w:rPr>
          <w:rFonts w:cs="GillSans"/>
          <w:b/>
          <w:color w:val="A3C301"/>
          <w:sz w:val="24"/>
          <w:szCs w:val="24"/>
        </w:rPr>
        <w:tab/>
      </w:r>
      <w:r w:rsidR="00533237" w:rsidRPr="00C13B10">
        <w:rPr>
          <w:rFonts w:cs="GillSans"/>
          <w:b/>
          <w:color w:val="A3C301"/>
          <w:sz w:val="24"/>
          <w:szCs w:val="24"/>
        </w:rPr>
        <w:tab/>
      </w:r>
      <w:r w:rsidR="00533237" w:rsidRPr="00C13B10">
        <w:rPr>
          <w:rFonts w:cs="GillSans"/>
          <w:b/>
          <w:color w:val="A3C301"/>
          <w:sz w:val="24"/>
          <w:szCs w:val="24"/>
        </w:rPr>
        <w:tab/>
      </w:r>
      <w:r w:rsidR="00533237" w:rsidRPr="00C13B10">
        <w:rPr>
          <w:rFonts w:cs="GillSans"/>
          <w:b/>
          <w:color w:val="A3C301"/>
          <w:sz w:val="24"/>
          <w:szCs w:val="24"/>
        </w:rPr>
        <w:tab/>
      </w:r>
      <w:r w:rsidR="009B1CE5" w:rsidRPr="00C13B10">
        <w:rPr>
          <w:rFonts w:cs="GillSans"/>
          <w:b/>
          <w:noProof/>
          <w:color w:val="A3C301"/>
          <w:sz w:val="24"/>
          <w:szCs w:val="24"/>
          <w:lang w:eastAsia="it-IT"/>
        </w:rPr>
        <w:drawing>
          <wp:inline distT="0" distB="0" distL="0" distR="0" wp14:anchorId="05078544" wp14:editId="0C902DC4">
            <wp:extent cx="1834060" cy="941704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RANCIACORTA_SDV_RGB_POSITIVO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372" t="27299" r="19693" b="28447"/>
                    <a:stretch/>
                  </pic:blipFill>
                  <pic:spPr bwMode="auto">
                    <a:xfrm>
                      <a:off x="0" y="0"/>
                      <a:ext cx="1914741" cy="9831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C0224" w:rsidRDefault="00BC0224" w:rsidP="00FC7DEF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GillSans"/>
          <w:b/>
          <w:color w:val="A3C301"/>
          <w:sz w:val="56"/>
          <w:szCs w:val="56"/>
        </w:rPr>
      </w:pPr>
    </w:p>
    <w:p w:rsidR="00FC7DEF" w:rsidRPr="00A74835" w:rsidRDefault="00FC7DEF" w:rsidP="00FC7DEF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GillSans"/>
          <w:b/>
          <w:color w:val="A3C301"/>
          <w:sz w:val="56"/>
          <w:szCs w:val="56"/>
        </w:rPr>
      </w:pPr>
      <w:r w:rsidRPr="00A74835">
        <w:rPr>
          <w:rFonts w:asciiTheme="majorHAnsi" w:hAnsiTheme="majorHAnsi" w:cs="GillSans"/>
          <w:b/>
          <w:color w:val="A3C301"/>
          <w:sz w:val="56"/>
          <w:szCs w:val="56"/>
        </w:rPr>
        <w:t>FRANCIACORTA STAGE</w:t>
      </w:r>
    </w:p>
    <w:p w:rsidR="00FC7DEF" w:rsidRPr="00FC7DEF" w:rsidRDefault="00FC7DEF" w:rsidP="00FC7DEF">
      <w:pPr>
        <w:autoSpaceDE w:val="0"/>
        <w:autoSpaceDN w:val="0"/>
        <w:adjustRightInd w:val="0"/>
        <w:spacing w:after="0" w:line="240" w:lineRule="auto"/>
        <w:jc w:val="center"/>
        <w:rPr>
          <w:rFonts w:cs="GillSans-Light"/>
          <w:b/>
          <w:color w:val="A3C301"/>
          <w:sz w:val="28"/>
          <w:szCs w:val="28"/>
        </w:rPr>
      </w:pPr>
      <w:r>
        <w:rPr>
          <w:rFonts w:cs="GillSans-Light"/>
          <w:b/>
          <w:color w:val="A3C301"/>
          <w:sz w:val="28"/>
          <w:szCs w:val="28"/>
        </w:rPr>
        <w:t>Il 23 maggio il Giro d’I</w:t>
      </w:r>
      <w:r w:rsidRPr="00FC7DEF">
        <w:rPr>
          <w:rFonts w:cs="GillSans-Light"/>
          <w:b/>
          <w:color w:val="A3C301"/>
          <w:sz w:val="28"/>
          <w:szCs w:val="28"/>
        </w:rPr>
        <w:t>talia</w:t>
      </w:r>
      <w:r>
        <w:rPr>
          <w:rFonts w:cs="GillSans-Light"/>
          <w:b/>
          <w:color w:val="A3C301"/>
          <w:sz w:val="28"/>
          <w:szCs w:val="28"/>
        </w:rPr>
        <w:t>, per la prima volta,</w:t>
      </w:r>
      <w:r w:rsidR="0039647B">
        <w:rPr>
          <w:rFonts w:cs="GillSans-Light"/>
          <w:b/>
          <w:color w:val="A3C301"/>
          <w:sz w:val="28"/>
          <w:szCs w:val="28"/>
        </w:rPr>
        <w:t xml:space="preserve"> farà tappa in F</w:t>
      </w:r>
      <w:r w:rsidRPr="00FC7DEF">
        <w:rPr>
          <w:rFonts w:cs="GillSans-Light"/>
          <w:b/>
          <w:color w:val="A3C301"/>
          <w:sz w:val="28"/>
          <w:szCs w:val="28"/>
        </w:rPr>
        <w:t xml:space="preserve">ranciacorta </w:t>
      </w:r>
    </w:p>
    <w:p w:rsidR="00E64F20" w:rsidRPr="00A74835" w:rsidRDefault="00782E66" w:rsidP="00334686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GillSans"/>
          <w:b/>
          <w:color w:val="A3C301"/>
          <w:sz w:val="56"/>
          <w:szCs w:val="56"/>
        </w:rPr>
      </w:pPr>
      <w:r w:rsidRPr="00A74835">
        <w:rPr>
          <w:rFonts w:asciiTheme="majorHAnsi" w:hAnsiTheme="majorHAnsi" w:cs="GillSans"/>
          <w:b/>
          <w:color w:val="A3C301"/>
          <w:sz w:val="56"/>
          <w:szCs w:val="56"/>
        </w:rPr>
        <w:t>FRANCIACORTA</w:t>
      </w:r>
      <w:r w:rsidR="00505487" w:rsidRPr="00A74835">
        <w:rPr>
          <w:rFonts w:asciiTheme="majorHAnsi" w:hAnsiTheme="majorHAnsi" w:cs="GillSans"/>
          <w:b/>
          <w:color w:val="A3C301"/>
          <w:sz w:val="56"/>
          <w:szCs w:val="56"/>
        </w:rPr>
        <w:t xml:space="preserve"> </w:t>
      </w:r>
      <w:r w:rsidR="003B3E30" w:rsidRPr="00A74835">
        <w:rPr>
          <w:rFonts w:asciiTheme="majorHAnsi" w:hAnsiTheme="majorHAnsi" w:cs="GillSans"/>
          <w:b/>
          <w:color w:val="A3C301"/>
          <w:sz w:val="56"/>
          <w:szCs w:val="56"/>
        </w:rPr>
        <w:t xml:space="preserve">SUMMER FESTIVAL </w:t>
      </w:r>
    </w:p>
    <w:p w:rsidR="0039647B" w:rsidRDefault="0039647B" w:rsidP="00334686">
      <w:pPr>
        <w:autoSpaceDE w:val="0"/>
        <w:autoSpaceDN w:val="0"/>
        <w:adjustRightInd w:val="0"/>
        <w:spacing w:after="0" w:line="240" w:lineRule="auto"/>
        <w:jc w:val="center"/>
        <w:rPr>
          <w:rFonts w:cs="GillSans-Light"/>
          <w:b/>
          <w:color w:val="A3C301"/>
          <w:sz w:val="28"/>
          <w:szCs w:val="28"/>
        </w:rPr>
      </w:pPr>
      <w:r>
        <w:rPr>
          <w:rFonts w:cs="GillSans-Light"/>
          <w:b/>
          <w:color w:val="A3C301"/>
          <w:sz w:val="28"/>
          <w:szCs w:val="28"/>
        </w:rPr>
        <w:t>Per tutto giugno la Franciacorta sarà in festa</w:t>
      </w:r>
    </w:p>
    <w:p w:rsidR="00782E66" w:rsidRPr="003E0675" w:rsidRDefault="00383E41" w:rsidP="0039647B">
      <w:pPr>
        <w:autoSpaceDE w:val="0"/>
        <w:autoSpaceDN w:val="0"/>
        <w:adjustRightInd w:val="0"/>
        <w:spacing w:after="0" w:line="240" w:lineRule="auto"/>
        <w:jc w:val="center"/>
        <w:rPr>
          <w:rFonts w:cs="GillSans"/>
          <w:b/>
          <w:color w:val="A3C301"/>
          <w:sz w:val="28"/>
          <w:szCs w:val="28"/>
          <w:lang w:val="en-US"/>
        </w:rPr>
      </w:pPr>
      <w:r w:rsidRPr="003E0675">
        <w:rPr>
          <w:rFonts w:cs="GillSans-Light"/>
          <w:b/>
          <w:color w:val="A3C301"/>
          <w:sz w:val="28"/>
          <w:szCs w:val="28"/>
          <w:lang w:val="en-US"/>
        </w:rPr>
        <w:t xml:space="preserve">Dall’ 1 al 3 </w:t>
      </w:r>
      <w:proofErr w:type="gramStart"/>
      <w:r w:rsidR="0039647B" w:rsidRPr="003E0675">
        <w:rPr>
          <w:rFonts w:cs="GillSans-Light"/>
          <w:b/>
          <w:color w:val="A3C301"/>
          <w:sz w:val="28"/>
          <w:szCs w:val="28"/>
          <w:lang w:val="en-US"/>
        </w:rPr>
        <w:t>un</w:t>
      </w:r>
      <w:proofErr w:type="gramEnd"/>
      <w:r w:rsidR="0039647B" w:rsidRPr="003E0675">
        <w:rPr>
          <w:rFonts w:cs="GillSans-Light"/>
          <w:b/>
          <w:color w:val="A3C301"/>
          <w:sz w:val="28"/>
          <w:szCs w:val="28"/>
          <w:lang w:val="en-US"/>
        </w:rPr>
        <w:t xml:space="preserve"> long</w:t>
      </w:r>
      <w:r w:rsidR="00567311" w:rsidRPr="003E0675">
        <w:rPr>
          <w:rFonts w:cs="GillSans"/>
          <w:b/>
          <w:color w:val="A3C301"/>
          <w:sz w:val="28"/>
          <w:szCs w:val="28"/>
          <w:lang w:val="en-US"/>
        </w:rPr>
        <w:t xml:space="preserve"> </w:t>
      </w:r>
      <w:r w:rsidR="00FC7DEF" w:rsidRPr="003E0675">
        <w:rPr>
          <w:rFonts w:cs="GillSans"/>
          <w:b/>
          <w:color w:val="A3C301"/>
          <w:sz w:val="28"/>
          <w:szCs w:val="28"/>
          <w:lang w:val="en-US"/>
        </w:rPr>
        <w:t xml:space="preserve">week end </w:t>
      </w:r>
      <w:proofErr w:type="spellStart"/>
      <w:r w:rsidR="00FC7DEF" w:rsidRPr="003E0675">
        <w:rPr>
          <w:rFonts w:cs="GillSans"/>
          <w:b/>
          <w:color w:val="A3C301"/>
          <w:sz w:val="28"/>
          <w:szCs w:val="28"/>
          <w:lang w:val="en-US"/>
        </w:rPr>
        <w:t>dedicato</w:t>
      </w:r>
      <w:proofErr w:type="spellEnd"/>
      <w:r w:rsidR="00FC7DEF" w:rsidRPr="003E0675">
        <w:rPr>
          <w:rFonts w:cs="GillSans"/>
          <w:b/>
          <w:color w:val="A3C301"/>
          <w:sz w:val="28"/>
          <w:szCs w:val="28"/>
          <w:lang w:val="en-US"/>
        </w:rPr>
        <w:t xml:space="preserve"> al Food </w:t>
      </w:r>
    </w:p>
    <w:p w:rsidR="0039647B" w:rsidRPr="003E0675" w:rsidRDefault="0039647B" w:rsidP="0039647B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  <w:lang w:val="en-US"/>
        </w:rPr>
      </w:pPr>
    </w:p>
    <w:p w:rsidR="006E1B0A" w:rsidRDefault="006E1B0A" w:rsidP="00FB5581">
      <w:pPr>
        <w:pStyle w:val="Nessunaspaziatura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In maggio e giugno, appuntamento con</w:t>
      </w:r>
      <w:r w:rsidR="0039647B">
        <w:rPr>
          <w:bCs/>
          <w:sz w:val="24"/>
          <w:szCs w:val="24"/>
        </w:rPr>
        <w:t xml:space="preserve"> grandi eventi </w:t>
      </w:r>
      <w:r w:rsidR="00383E41">
        <w:rPr>
          <w:bCs/>
          <w:sz w:val="24"/>
          <w:szCs w:val="24"/>
        </w:rPr>
        <w:t>che animeranno la</w:t>
      </w:r>
      <w:r w:rsidR="0039647B">
        <w:rPr>
          <w:bCs/>
          <w:sz w:val="24"/>
          <w:szCs w:val="24"/>
        </w:rPr>
        <w:t xml:space="preserve"> Franciacorta:</w:t>
      </w:r>
      <w:r w:rsidR="00383E41">
        <w:rPr>
          <w:bCs/>
          <w:sz w:val="24"/>
          <w:szCs w:val="24"/>
        </w:rPr>
        <w:t xml:space="preserve"> </w:t>
      </w:r>
      <w:r w:rsidRPr="006E1B0A">
        <w:rPr>
          <w:b/>
          <w:bCs/>
          <w:sz w:val="24"/>
          <w:szCs w:val="24"/>
        </w:rPr>
        <w:t xml:space="preserve">Franciacorta Stage </w:t>
      </w:r>
      <w:r>
        <w:rPr>
          <w:bCs/>
          <w:sz w:val="24"/>
          <w:szCs w:val="24"/>
        </w:rPr>
        <w:t xml:space="preserve">e </w:t>
      </w:r>
      <w:r w:rsidRPr="006E1B0A">
        <w:rPr>
          <w:b/>
          <w:bCs/>
          <w:sz w:val="24"/>
          <w:szCs w:val="24"/>
        </w:rPr>
        <w:t xml:space="preserve">Franciacorta </w:t>
      </w:r>
      <w:proofErr w:type="spellStart"/>
      <w:r w:rsidRPr="006E1B0A">
        <w:rPr>
          <w:b/>
          <w:bCs/>
          <w:sz w:val="24"/>
          <w:szCs w:val="24"/>
        </w:rPr>
        <w:t>Summer</w:t>
      </w:r>
      <w:proofErr w:type="spellEnd"/>
      <w:r w:rsidRPr="006E1B0A">
        <w:rPr>
          <w:b/>
          <w:bCs/>
          <w:sz w:val="24"/>
          <w:szCs w:val="24"/>
        </w:rPr>
        <w:t xml:space="preserve"> Festival.</w:t>
      </w:r>
    </w:p>
    <w:p w:rsidR="006E1B0A" w:rsidRDefault="006E1B0A" w:rsidP="00FB5581">
      <w:pPr>
        <w:pStyle w:val="Nessunaspaziatura"/>
        <w:jc w:val="both"/>
        <w:rPr>
          <w:bCs/>
          <w:sz w:val="24"/>
          <w:szCs w:val="24"/>
        </w:rPr>
      </w:pPr>
    </w:p>
    <w:p w:rsidR="006E1B0A" w:rsidRPr="0039647B" w:rsidRDefault="006E1B0A" w:rsidP="00FB5581">
      <w:pPr>
        <w:pStyle w:val="Nessunaspaziatura"/>
        <w:jc w:val="both"/>
        <w:rPr>
          <w:rFonts w:asciiTheme="minorHAnsi" w:eastAsiaTheme="minorHAnsi" w:hAnsiTheme="minorHAnsi" w:cs="GillSans-Light"/>
          <w:b/>
          <w:color w:val="A3C301"/>
          <w:sz w:val="24"/>
          <w:szCs w:val="24"/>
        </w:rPr>
      </w:pPr>
      <w:r w:rsidRPr="0039647B">
        <w:rPr>
          <w:rFonts w:asciiTheme="minorHAnsi" w:eastAsiaTheme="minorHAnsi" w:hAnsiTheme="minorHAnsi" w:cs="GillSans-Light"/>
          <w:b/>
          <w:color w:val="A3C301"/>
          <w:sz w:val="24"/>
          <w:szCs w:val="24"/>
        </w:rPr>
        <w:t>Franciacorta Stage</w:t>
      </w:r>
    </w:p>
    <w:p w:rsidR="006E1B0A" w:rsidRPr="00B96835" w:rsidRDefault="006E1B0A" w:rsidP="006E1B0A">
      <w:pPr>
        <w:pStyle w:val="Nessunaspaziatura"/>
        <w:jc w:val="both"/>
        <w:rPr>
          <w:sz w:val="24"/>
          <w:szCs w:val="24"/>
        </w:rPr>
      </w:pPr>
      <w:r w:rsidRPr="00B96835">
        <w:rPr>
          <w:sz w:val="24"/>
          <w:szCs w:val="24"/>
        </w:rPr>
        <w:t xml:space="preserve">La Franciacorta sarà protagonista del </w:t>
      </w:r>
      <w:r w:rsidRPr="006E1B0A">
        <w:rPr>
          <w:b/>
          <w:sz w:val="24"/>
          <w:szCs w:val="24"/>
        </w:rPr>
        <w:t>101°Giro d’Italia</w:t>
      </w:r>
      <w:r w:rsidRPr="00B96835">
        <w:rPr>
          <w:sz w:val="24"/>
          <w:szCs w:val="24"/>
        </w:rPr>
        <w:t xml:space="preserve">, con una </w:t>
      </w:r>
      <w:r w:rsidRPr="006E1B0A">
        <w:rPr>
          <w:b/>
          <w:sz w:val="24"/>
          <w:szCs w:val="24"/>
        </w:rPr>
        <w:t>tappa a circuito che si svolgerà il 23 maggio</w:t>
      </w:r>
      <w:r w:rsidRPr="00B96835">
        <w:rPr>
          <w:sz w:val="24"/>
          <w:szCs w:val="24"/>
        </w:rPr>
        <w:t xml:space="preserve">. E’ la prima volta che </w:t>
      </w:r>
      <w:r>
        <w:rPr>
          <w:sz w:val="24"/>
          <w:szCs w:val="24"/>
        </w:rPr>
        <w:t xml:space="preserve">questa terra di grandi vini fa </w:t>
      </w:r>
      <w:r w:rsidRPr="00B96835">
        <w:rPr>
          <w:sz w:val="24"/>
          <w:szCs w:val="24"/>
        </w:rPr>
        <w:t xml:space="preserve">da scenario al Giro. </w:t>
      </w:r>
      <w:r w:rsidRPr="006E1B0A">
        <w:rPr>
          <w:b/>
          <w:sz w:val="24"/>
          <w:szCs w:val="24"/>
        </w:rPr>
        <w:t>Franciacorta Stage</w:t>
      </w:r>
      <w:r w:rsidRPr="00B96835">
        <w:rPr>
          <w:sz w:val="24"/>
          <w:szCs w:val="24"/>
        </w:rPr>
        <w:t xml:space="preserve">, così sarà </w:t>
      </w:r>
      <w:r w:rsidR="003E0675">
        <w:rPr>
          <w:sz w:val="24"/>
          <w:szCs w:val="24"/>
        </w:rPr>
        <w:t>chiamata</w:t>
      </w:r>
      <w:r w:rsidRPr="00B96835">
        <w:rPr>
          <w:sz w:val="24"/>
          <w:szCs w:val="24"/>
        </w:rPr>
        <w:t xml:space="preserve"> la tappa, toccherà Ome, Rodengo Saiano, Paderno Franciacorta, Bornato, Cazzago S. Martino, Erbusco, Corte Franca, Iseo, Provaglio d’Iseo, Monticelli Brusati, Passirano, Corte Franca e arriverà a Iseo. </w:t>
      </w:r>
      <w:r w:rsidR="00383E41">
        <w:rPr>
          <w:sz w:val="24"/>
          <w:szCs w:val="24"/>
        </w:rPr>
        <w:t xml:space="preserve">Il Giro </w:t>
      </w:r>
      <w:r w:rsidRPr="00B96835">
        <w:rPr>
          <w:sz w:val="24"/>
          <w:szCs w:val="24"/>
        </w:rPr>
        <w:t xml:space="preserve">sarà un’occasione straordinaria per la Franciacorta, le sue cantine e i suoi operatori turistici, per farsi conoscere e apprezzare da un pubblico nazionale e internazionale, come è stato per il grande progetto di The </w:t>
      </w:r>
      <w:proofErr w:type="spellStart"/>
      <w:r w:rsidRPr="00B96835">
        <w:rPr>
          <w:sz w:val="24"/>
          <w:szCs w:val="24"/>
        </w:rPr>
        <w:t>Floating</w:t>
      </w:r>
      <w:proofErr w:type="spellEnd"/>
      <w:r w:rsidRPr="00B96835">
        <w:rPr>
          <w:sz w:val="24"/>
          <w:szCs w:val="24"/>
        </w:rPr>
        <w:t xml:space="preserve"> </w:t>
      </w:r>
      <w:proofErr w:type="spellStart"/>
      <w:r w:rsidRPr="00B96835">
        <w:rPr>
          <w:sz w:val="24"/>
          <w:szCs w:val="24"/>
        </w:rPr>
        <w:t>Piers</w:t>
      </w:r>
      <w:proofErr w:type="spellEnd"/>
      <w:r w:rsidRPr="00B96835">
        <w:rPr>
          <w:sz w:val="24"/>
          <w:szCs w:val="24"/>
        </w:rPr>
        <w:t xml:space="preserve"> dell’artista </w:t>
      </w:r>
      <w:proofErr w:type="spellStart"/>
      <w:r w:rsidRPr="00B96835">
        <w:rPr>
          <w:sz w:val="24"/>
          <w:szCs w:val="24"/>
        </w:rPr>
        <w:t>Christo</w:t>
      </w:r>
      <w:proofErr w:type="spellEnd"/>
      <w:r w:rsidRPr="00B96835">
        <w:rPr>
          <w:sz w:val="24"/>
          <w:szCs w:val="24"/>
        </w:rPr>
        <w:t xml:space="preserve"> nel 2016. Tutta la Franciacorta si tingerà di rosa e sarà animata nei giorni precedenti la tappa da</w:t>
      </w:r>
      <w:r w:rsidR="00A9586D">
        <w:rPr>
          <w:sz w:val="24"/>
          <w:szCs w:val="24"/>
        </w:rPr>
        <w:t>lla</w:t>
      </w:r>
      <w:r w:rsidRPr="00B96835">
        <w:rPr>
          <w:sz w:val="24"/>
          <w:szCs w:val="24"/>
        </w:rPr>
        <w:t xml:space="preserve"> serie di eventi di </w:t>
      </w:r>
      <w:r w:rsidR="00A9586D">
        <w:rPr>
          <w:b/>
          <w:sz w:val="24"/>
          <w:szCs w:val="24"/>
        </w:rPr>
        <w:t>Aspettando il Giro</w:t>
      </w:r>
      <w:r w:rsidRPr="00B96835">
        <w:rPr>
          <w:sz w:val="24"/>
          <w:szCs w:val="24"/>
        </w:rPr>
        <w:t>.</w:t>
      </w:r>
    </w:p>
    <w:p w:rsidR="006E1B0A" w:rsidRDefault="006E1B0A" w:rsidP="00FB5581">
      <w:pPr>
        <w:pStyle w:val="Nessunaspaziatura"/>
        <w:jc w:val="both"/>
        <w:rPr>
          <w:bCs/>
          <w:sz w:val="24"/>
          <w:szCs w:val="24"/>
        </w:rPr>
      </w:pPr>
    </w:p>
    <w:p w:rsidR="00A9586D" w:rsidRPr="0039647B" w:rsidRDefault="00A9586D" w:rsidP="00FB5581">
      <w:pPr>
        <w:pStyle w:val="Nessunaspaziatura"/>
        <w:jc w:val="both"/>
        <w:rPr>
          <w:rFonts w:asciiTheme="minorHAnsi" w:eastAsiaTheme="minorHAnsi" w:hAnsiTheme="minorHAnsi" w:cs="GillSans-Light"/>
          <w:b/>
          <w:color w:val="A3C301"/>
          <w:sz w:val="24"/>
          <w:szCs w:val="24"/>
        </w:rPr>
      </w:pPr>
      <w:r w:rsidRPr="0039647B">
        <w:rPr>
          <w:rFonts w:asciiTheme="minorHAnsi" w:eastAsiaTheme="minorHAnsi" w:hAnsiTheme="minorHAnsi" w:cs="GillSans-Light"/>
          <w:b/>
          <w:color w:val="A3C301"/>
          <w:sz w:val="24"/>
          <w:szCs w:val="24"/>
        </w:rPr>
        <w:t xml:space="preserve">Franciacorta </w:t>
      </w:r>
      <w:proofErr w:type="spellStart"/>
      <w:r w:rsidRPr="0039647B">
        <w:rPr>
          <w:rFonts w:asciiTheme="minorHAnsi" w:eastAsiaTheme="minorHAnsi" w:hAnsiTheme="minorHAnsi" w:cs="GillSans-Light"/>
          <w:b/>
          <w:color w:val="A3C301"/>
          <w:sz w:val="24"/>
          <w:szCs w:val="24"/>
        </w:rPr>
        <w:t>Summer</w:t>
      </w:r>
      <w:proofErr w:type="spellEnd"/>
      <w:r w:rsidRPr="0039647B">
        <w:rPr>
          <w:rFonts w:asciiTheme="minorHAnsi" w:eastAsiaTheme="minorHAnsi" w:hAnsiTheme="minorHAnsi" w:cs="GillSans-Light"/>
          <w:b/>
          <w:color w:val="A3C301"/>
          <w:sz w:val="24"/>
          <w:szCs w:val="24"/>
        </w:rPr>
        <w:t xml:space="preserve"> Festival</w:t>
      </w:r>
    </w:p>
    <w:p w:rsidR="00896FA9" w:rsidRDefault="00A9586D" w:rsidP="00896FA9">
      <w:pPr>
        <w:pStyle w:val="Nessunaspaziatura"/>
        <w:jc w:val="both"/>
        <w:rPr>
          <w:b/>
          <w:sz w:val="24"/>
          <w:szCs w:val="24"/>
        </w:rPr>
      </w:pPr>
      <w:r>
        <w:rPr>
          <w:bCs/>
          <w:sz w:val="24"/>
          <w:szCs w:val="24"/>
        </w:rPr>
        <w:t>To</w:t>
      </w:r>
      <w:r w:rsidR="00E037BC" w:rsidRPr="00C13B10">
        <w:rPr>
          <w:bCs/>
          <w:sz w:val="24"/>
          <w:szCs w:val="24"/>
        </w:rPr>
        <w:t>rn</w:t>
      </w:r>
      <w:r w:rsidR="00383E41">
        <w:rPr>
          <w:bCs/>
          <w:sz w:val="24"/>
          <w:szCs w:val="24"/>
        </w:rPr>
        <w:t>erà</w:t>
      </w:r>
      <w:r>
        <w:rPr>
          <w:bCs/>
          <w:sz w:val="24"/>
          <w:szCs w:val="24"/>
        </w:rPr>
        <w:t xml:space="preserve"> in giugno, sempre più glamour e internazionale, il cartellone di </w:t>
      </w:r>
      <w:r w:rsidR="00383E41">
        <w:rPr>
          <w:bCs/>
          <w:sz w:val="24"/>
          <w:szCs w:val="24"/>
        </w:rPr>
        <w:t>appuntamenti</w:t>
      </w:r>
      <w:r>
        <w:rPr>
          <w:bCs/>
          <w:sz w:val="24"/>
          <w:szCs w:val="24"/>
        </w:rPr>
        <w:t xml:space="preserve"> che richiama da anni in Franciacorta</w:t>
      </w:r>
      <w:r w:rsidR="004A6AF2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all’inizio dell’estate</w:t>
      </w:r>
      <w:r w:rsidR="004A6AF2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migliaia di </w:t>
      </w:r>
      <w:proofErr w:type="spellStart"/>
      <w:r w:rsidR="00E037BC" w:rsidRPr="00C13B10">
        <w:rPr>
          <w:bCs/>
          <w:sz w:val="24"/>
          <w:szCs w:val="24"/>
        </w:rPr>
        <w:t>wine</w:t>
      </w:r>
      <w:proofErr w:type="spellEnd"/>
      <w:r w:rsidR="00E037BC" w:rsidRPr="00C13B10">
        <w:rPr>
          <w:bCs/>
          <w:sz w:val="24"/>
          <w:szCs w:val="24"/>
        </w:rPr>
        <w:t xml:space="preserve"> lovers</w:t>
      </w:r>
      <w:r>
        <w:rPr>
          <w:bCs/>
          <w:sz w:val="24"/>
          <w:szCs w:val="24"/>
        </w:rPr>
        <w:t xml:space="preserve"> italiani e stranieri. Il </w:t>
      </w:r>
      <w:r>
        <w:rPr>
          <w:b/>
          <w:bCs/>
          <w:sz w:val="24"/>
          <w:szCs w:val="24"/>
        </w:rPr>
        <w:t xml:space="preserve">Franciacorta </w:t>
      </w:r>
      <w:proofErr w:type="spellStart"/>
      <w:r>
        <w:rPr>
          <w:b/>
          <w:bCs/>
          <w:sz w:val="24"/>
          <w:szCs w:val="24"/>
        </w:rPr>
        <w:t>Summer</w:t>
      </w:r>
      <w:proofErr w:type="spellEnd"/>
      <w:r>
        <w:rPr>
          <w:b/>
          <w:bCs/>
          <w:sz w:val="24"/>
          <w:szCs w:val="24"/>
        </w:rPr>
        <w:t xml:space="preserve"> Festival </w:t>
      </w:r>
      <w:r w:rsidRPr="00A9586D">
        <w:rPr>
          <w:bCs/>
          <w:sz w:val="24"/>
          <w:szCs w:val="24"/>
        </w:rPr>
        <w:t>prenderà il via</w:t>
      </w:r>
      <w:r w:rsidR="00383E41">
        <w:rPr>
          <w:bCs/>
          <w:sz w:val="24"/>
          <w:szCs w:val="24"/>
        </w:rPr>
        <w:t xml:space="preserve">, </w:t>
      </w:r>
      <w:r w:rsidR="00383E41">
        <w:rPr>
          <w:sz w:val="24"/>
          <w:szCs w:val="24"/>
        </w:rPr>
        <w:t>dall’</w:t>
      </w:r>
      <w:r w:rsidR="00383E41" w:rsidRPr="00C13B10">
        <w:rPr>
          <w:b/>
          <w:sz w:val="24"/>
          <w:szCs w:val="24"/>
        </w:rPr>
        <w:t>1</w:t>
      </w:r>
      <w:r w:rsidR="00383E41">
        <w:rPr>
          <w:b/>
          <w:sz w:val="24"/>
          <w:szCs w:val="24"/>
        </w:rPr>
        <w:t xml:space="preserve"> al 3</w:t>
      </w:r>
      <w:r w:rsidR="00383E41" w:rsidRPr="00C13B10">
        <w:rPr>
          <w:b/>
          <w:sz w:val="24"/>
          <w:szCs w:val="24"/>
        </w:rPr>
        <w:t xml:space="preserve"> giugno</w:t>
      </w:r>
      <w:r w:rsidR="00383E41">
        <w:rPr>
          <w:b/>
          <w:sz w:val="24"/>
          <w:szCs w:val="24"/>
        </w:rPr>
        <w:t>,</w:t>
      </w:r>
      <w:r w:rsidRPr="00A9586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con </w:t>
      </w:r>
      <w:r w:rsidR="00383E41">
        <w:rPr>
          <w:bCs/>
          <w:sz w:val="24"/>
          <w:szCs w:val="24"/>
        </w:rPr>
        <w:t>un</w:t>
      </w:r>
      <w:r w:rsidR="004A6AF2">
        <w:rPr>
          <w:sz w:val="24"/>
          <w:szCs w:val="24"/>
        </w:rPr>
        <w:t xml:space="preserve"> long week</w:t>
      </w:r>
      <w:r>
        <w:rPr>
          <w:sz w:val="24"/>
          <w:szCs w:val="24"/>
        </w:rPr>
        <w:t xml:space="preserve">end dedicato al </w:t>
      </w:r>
      <w:proofErr w:type="spellStart"/>
      <w:r w:rsidRPr="00A9586D">
        <w:rPr>
          <w:b/>
          <w:sz w:val="24"/>
          <w:szCs w:val="24"/>
        </w:rPr>
        <w:t>Food</w:t>
      </w:r>
      <w:proofErr w:type="spellEnd"/>
      <w:r w:rsidRPr="00383E41">
        <w:rPr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C833E3">
        <w:rPr>
          <w:b/>
          <w:sz w:val="24"/>
          <w:szCs w:val="24"/>
        </w:rPr>
        <w:t>Venerdì</w:t>
      </w:r>
      <w:r w:rsidR="00896FA9">
        <w:rPr>
          <w:sz w:val="24"/>
          <w:szCs w:val="24"/>
        </w:rPr>
        <w:t xml:space="preserve"> </w:t>
      </w:r>
      <w:r w:rsidR="00C833E3" w:rsidRPr="00C13B10">
        <w:rPr>
          <w:sz w:val="24"/>
          <w:szCs w:val="24"/>
        </w:rPr>
        <w:t>ristoranti,</w:t>
      </w:r>
      <w:r w:rsidR="00383E41">
        <w:rPr>
          <w:sz w:val="24"/>
          <w:szCs w:val="24"/>
        </w:rPr>
        <w:t xml:space="preserve"> </w:t>
      </w:r>
      <w:r w:rsidR="00C833E3" w:rsidRPr="00C13B10">
        <w:rPr>
          <w:sz w:val="24"/>
          <w:szCs w:val="24"/>
        </w:rPr>
        <w:t>trattorie, agriturismo, winebar della Strada del Franciacorta</w:t>
      </w:r>
      <w:r w:rsidR="00C833E3">
        <w:t xml:space="preserve"> </w:t>
      </w:r>
      <w:r w:rsidR="00C833E3" w:rsidRPr="00383E41">
        <w:rPr>
          <w:sz w:val="24"/>
          <w:szCs w:val="24"/>
        </w:rPr>
        <w:t xml:space="preserve">proporranno il loro personalissimo </w:t>
      </w:r>
      <w:r w:rsidR="00C833E3" w:rsidRPr="00383E41">
        <w:rPr>
          <w:b/>
          <w:sz w:val="24"/>
          <w:szCs w:val="24"/>
        </w:rPr>
        <w:t>Menu Festival</w:t>
      </w:r>
      <w:r w:rsidR="00C833E3" w:rsidRPr="00383E41">
        <w:rPr>
          <w:sz w:val="24"/>
          <w:szCs w:val="24"/>
        </w:rPr>
        <w:t xml:space="preserve">, creato utilizzando prodotti del territorio. </w:t>
      </w:r>
      <w:r w:rsidR="00896FA9" w:rsidRPr="00383E41">
        <w:rPr>
          <w:sz w:val="24"/>
          <w:szCs w:val="24"/>
        </w:rPr>
        <w:t>Il</w:t>
      </w:r>
      <w:r w:rsidR="00896FA9" w:rsidRPr="00383E41">
        <w:rPr>
          <w:b/>
          <w:sz w:val="24"/>
          <w:szCs w:val="24"/>
        </w:rPr>
        <w:t xml:space="preserve"> s</w:t>
      </w:r>
      <w:r w:rsidRPr="00383E41">
        <w:rPr>
          <w:b/>
          <w:sz w:val="24"/>
          <w:szCs w:val="24"/>
        </w:rPr>
        <w:t>abato</w:t>
      </w:r>
      <w:r w:rsidR="00896FA9" w:rsidRPr="00383E41">
        <w:rPr>
          <w:sz w:val="24"/>
          <w:szCs w:val="24"/>
        </w:rPr>
        <w:t xml:space="preserve"> </w:t>
      </w:r>
      <w:r w:rsidR="00C833E3" w:rsidRPr="00383E41">
        <w:rPr>
          <w:sz w:val="24"/>
          <w:szCs w:val="24"/>
        </w:rPr>
        <w:t xml:space="preserve">sarà dedicato alla </w:t>
      </w:r>
      <w:r w:rsidR="00C833E3" w:rsidRPr="00383E41">
        <w:rPr>
          <w:b/>
          <w:sz w:val="24"/>
          <w:szCs w:val="24"/>
        </w:rPr>
        <w:t xml:space="preserve">scoperta della </w:t>
      </w:r>
      <w:r w:rsidR="00C833E3" w:rsidRPr="00383E41">
        <w:rPr>
          <w:sz w:val="24"/>
          <w:szCs w:val="24"/>
        </w:rPr>
        <w:t>Franciacorta</w:t>
      </w:r>
      <w:r w:rsidR="00383E41">
        <w:rPr>
          <w:sz w:val="24"/>
          <w:szCs w:val="24"/>
        </w:rPr>
        <w:t xml:space="preserve">, </w:t>
      </w:r>
      <w:r w:rsidR="00FB6068" w:rsidRPr="00383E41">
        <w:rPr>
          <w:sz w:val="24"/>
          <w:szCs w:val="24"/>
        </w:rPr>
        <w:t>dei suoi vini e</w:t>
      </w:r>
      <w:r w:rsidR="0039647B" w:rsidRPr="00383E41">
        <w:rPr>
          <w:sz w:val="24"/>
          <w:szCs w:val="24"/>
        </w:rPr>
        <w:t xml:space="preserve"> dei suoi prodotti. L</w:t>
      </w:r>
      <w:r w:rsidRPr="00383E41">
        <w:rPr>
          <w:sz w:val="24"/>
          <w:szCs w:val="24"/>
        </w:rPr>
        <w:t>e cantine organizzeranno micro eventi a tema, visite guidate e degustazioni</w:t>
      </w:r>
      <w:r w:rsidR="00896FA9" w:rsidRPr="00383E41">
        <w:rPr>
          <w:sz w:val="24"/>
          <w:szCs w:val="24"/>
        </w:rPr>
        <w:t>.</w:t>
      </w:r>
      <w:r w:rsidR="002E1EF3" w:rsidRPr="00383E41">
        <w:rPr>
          <w:sz w:val="24"/>
          <w:szCs w:val="24"/>
        </w:rPr>
        <w:t xml:space="preserve"> </w:t>
      </w:r>
      <w:r w:rsidR="00896FA9" w:rsidRPr="00383E41">
        <w:rPr>
          <w:sz w:val="24"/>
          <w:szCs w:val="24"/>
        </w:rPr>
        <w:t>A</w:t>
      </w:r>
      <w:r w:rsidRPr="00383E41">
        <w:rPr>
          <w:sz w:val="24"/>
          <w:szCs w:val="24"/>
        </w:rPr>
        <w:t>nche le aziende di prodotti tipici e le distillerie</w:t>
      </w:r>
      <w:r w:rsidR="00896FA9" w:rsidRPr="00383E41">
        <w:rPr>
          <w:sz w:val="24"/>
          <w:szCs w:val="24"/>
        </w:rPr>
        <w:t xml:space="preserve"> saranno aperte al pubblico e </w:t>
      </w:r>
      <w:r w:rsidR="00C833E3" w:rsidRPr="00383E41">
        <w:rPr>
          <w:sz w:val="24"/>
          <w:szCs w:val="24"/>
        </w:rPr>
        <w:t>saranno organizzati tour sulle colline a piedi, in bicicletta, in Vespa.</w:t>
      </w:r>
      <w:r w:rsidR="00896FA9" w:rsidRPr="00383E41">
        <w:rPr>
          <w:sz w:val="24"/>
          <w:szCs w:val="24"/>
        </w:rPr>
        <w:t xml:space="preserve"> </w:t>
      </w:r>
      <w:r w:rsidR="00896FA9" w:rsidRPr="00383E41">
        <w:rPr>
          <w:b/>
          <w:sz w:val="24"/>
          <w:szCs w:val="24"/>
        </w:rPr>
        <w:t>Domenica grande festa</w:t>
      </w:r>
      <w:r w:rsidR="00896FA9" w:rsidRPr="00383E41">
        <w:rPr>
          <w:sz w:val="24"/>
          <w:szCs w:val="24"/>
        </w:rPr>
        <w:t xml:space="preserve"> nel</w:t>
      </w:r>
      <w:r w:rsidR="002E1EF3" w:rsidRPr="00383E41">
        <w:rPr>
          <w:sz w:val="24"/>
          <w:szCs w:val="24"/>
        </w:rPr>
        <w:t xml:space="preserve"> parco della settecentesca</w:t>
      </w:r>
      <w:r w:rsidR="00896FA9" w:rsidRPr="00383E41">
        <w:rPr>
          <w:sz w:val="24"/>
          <w:szCs w:val="24"/>
        </w:rPr>
        <w:t xml:space="preserve"> </w:t>
      </w:r>
      <w:r w:rsidR="00896FA9" w:rsidRPr="00383E41">
        <w:rPr>
          <w:b/>
          <w:sz w:val="24"/>
          <w:szCs w:val="24"/>
        </w:rPr>
        <w:t xml:space="preserve">Villa </w:t>
      </w:r>
      <w:proofErr w:type="spellStart"/>
      <w:r w:rsidR="00896FA9" w:rsidRPr="00383E41">
        <w:rPr>
          <w:b/>
          <w:sz w:val="24"/>
          <w:szCs w:val="24"/>
        </w:rPr>
        <w:t>Fassati</w:t>
      </w:r>
      <w:proofErr w:type="spellEnd"/>
      <w:r w:rsidR="00896FA9" w:rsidRPr="00383E41">
        <w:rPr>
          <w:b/>
          <w:sz w:val="24"/>
          <w:szCs w:val="24"/>
        </w:rPr>
        <w:t xml:space="preserve"> Barba di Passirano</w:t>
      </w:r>
      <w:r w:rsidR="003E0675">
        <w:rPr>
          <w:sz w:val="24"/>
          <w:szCs w:val="24"/>
        </w:rPr>
        <w:t xml:space="preserve"> </w:t>
      </w:r>
      <w:r w:rsidR="00896FA9" w:rsidRPr="00383E41">
        <w:rPr>
          <w:b/>
          <w:sz w:val="24"/>
          <w:szCs w:val="24"/>
        </w:rPr>
        <w:t>con piatti d’autore</w:t>
      </w:r>
      <w:r w:rsidR="00896FA9" w:rsidRPr="00383E41">
        <w:rPr>
          <w:sz w:val="24"/>
          <w:szCs w:val="24"/>
        </w:rPr>
        <w:t xml:space="preserve"> a base di prodotti del territorio e Franc</w:t>
      </w:r>
      <w:r w:rsidR="00896FA9" w:rsidRPr="00C13B10">
        <w:rPr>
          <w:sz w:val="24"/>
          <w:szCs w:val="24"/>
        </w:rPr>
        <w:t>iacorta</w:t>
      </w:r>
      <w:r w:rsidR="003E0675">
        <w:rPr>
          <w:sz w:val="24"/>
          <w:szCs w:val="24"/>
        </w:rPr>
        <w:t>: p</w:t>
      </w:r>
      <w:r w:rsidR="002E1EF3">
        <w:rPr>
          <w:sz w:val="24"/>
          <w:szCs w:val="24"/>
        </w:rPr>
        <w:t xml:space="preserve">rotagonisti saranno </w:t>
      </w:r>
      <w:r w:rsidR="00896FA9" w:rsidRPr="00C13B10">
        <w:rPr>
          <w:sz w:val="24"/>
          <w:szCs w:val="24"/>
        </w:rPr>
        <w:t xml:space="preserve">Chef locali e Chef ospiti, che proporranno al </w:t>
      </w:r>
      <w:r w:rsidR="004840AE">
        <w:rPr>
          <w:sz w:val="24"/>
          <w:szCs w:val="24"/>
        </w:rPr>
        <w:t xml:space="preserve">pubblico le loro creazioni.  In una serie di </w:t>
      </w:r>
      <w:r w:rsidR="003E0675">
        <w:rPr>
          <w:sz w:val="24"/>
          <w:szCs w:val="24"/>
        </w:rPr>
        <w:t>isole tematiche, si potranno degustare</w:t>
      </w:r>
      <w:r w:rsidR="00896FA9" w:rsidRPr="00C13B10">
        <w:rPr>
          <w:sz w:val="24"/>
          <w:szCs w:val="24"/>
        </w:rPr>
        <w:t xml:space="preserve"> </w:t>
      </w:r>
      <w:r w:rsidR="003E0675">
        <w:rPr>
          <w:sz w:val="24"/>
          <w:szCs w:val="24"/>
        </w:rPr>
        <w:t>varie tipologie di Franciacorta</w:t>
      </w:r>
      <w:r w:rsidR="002E1EF3">
        <w:rPr>
          <w:sz w:val="24"/>
          <w:szCs w:val="24"/>
        </w:rPr>
        <w:t xml:space="preserve">. In </w:t>
      </w:r>
      <w:r w:rsidR="00896FA9" w:rsidRPr="00C13B10">
        <w:rPr>
          <w:sz w:val="24"/>
          <w:szCs w:val="24"/>
        </w:rPr>
        <w:t xml:space="preserve">programma anche </w:t>
      </w:r>
      <w:r w:rsidR="00896FA9" w:rsidRPr="000900F5">
        <w:rPr>
          <w:b/>
          <w:sz w:val="24"/>
          <w:szCs w:val="24"/>
        </w:rPr>
        <w:t>Laboratori legati al Franciacorta, al cibo e al territorio, Show Cooking e attività per i più piccoli.</w:t>
      </w:r>
    </w:p>
    <w:p w:rsidR="009E3CA5" w:rsidRDefault="009E3CA5" w:rsidP="009E3CA5">
      <w:pPr>
        <w:pStyle w:val="Nessunaspaziatura"/>
        <w:jc w:val="both"/>
        <w:rPr>
          <w:b/>
          <w:sz w:val="24"/>
          <w:szCs w:val="24"/>
        </w:rPr>
      </w:pPr>
    </w:p>
    <w:p w:rsidR="003B3E30" w:rsidRPr="00A9586D" w:rsidRDefault="003B3E30" w:rsidP="009E3CA5">
      <w:pPr>
        <w:pStyle w:val="Nessunaspaziatura"/>
        <w:jc w:val="both"/>
        <w:rPr>
          <w:sz w:val="24"/>
          <w:szCs w:val="24"/>
        </w:rPr>
      </w:pPr>
      <w:proofErr w:type="spellStart"/>
      <w:proofErr w:type="gramStart"/>
      <w:r w:rsidRPr="0039647B">
        <w:rPr>
          <w:b/>
          <w:sz w:val="24"/>
          <w:szCs w:val="24"/>
        </w:rPr>
        <w:t>l</w:t>
      </w:r>
      <w:proofErr w:type="spellEnd"/>
      <w:proofErr w:type="gramEnd"/>
      <w:r w:rsidRPr="0039647B">
        <w:rPr>
          <w:b/>
          <w:sz w:val="24"/>
          <w:szCs w:val="24"/>
        </w:rPr>
        <w:t xml:space="preserve"> </w:t>
      </w:r>
      <w:r w:rsidR="004A6AF2" w:rsidRPr="0039647B">
        <w:rPr>
          <w:b/>
          <w:sz w:val="24"/>
          <w:szCs w:val="24"/>
        </w:rPr>
        <w:t xml:space="preserve">successivi </w:t>
      </w:r>
      <w:r w:rsidR="009E3CA5">
        <w:rPr>
          <w:b/>
          <w:sz w:val="24"/>
          <w:szCs w:val="24"/>
        </w:rPr>
        <w:t xml:space="preserve">weekend </w:t>
      </w:r>
      <w:r w:rsidR="0039647B">
        <w:rPr>
          <w:b/>
          <w:sz w:val="24"/>
          <w:szCs w:val="24"/>
        </w:rPr>
        <w:t>di giugno</w:t>
      </w:r>
      <w:r w:rsidRPr="0039647B">
        <w:rPr>
          <w:b/>
          <w:sz w:val="24"/>
          <w:szCs w:val="24"/>
        </w:rPr>
        <w:t xml:space="preserve"> </w:t>
      </w:r>
      <w:r w:rsidR="004A6AF2" w:rsidRPr="0039647B">
        <w:rPr>
          <w:b/>
          <w:sz w:val="24"/>
          <w:szCs w:val="24"/>
        </w:rPr>
        <w:t>saranno dedicati ciascuno ad un tema</w:t>
      </w:r>
      <w:r w:rsidR="004A6AF2" w:rsidRPr="009E3CA5">
        <w:rPr>
          <w:sz w:val="24"/>
          <w:szCs w:val="24"/>
        </w:rPr>
        <w:t>:</w:t>
      </w:r>
      <w:r w:rsidR="009E3CA5" w:rsidRPr="009E3CA5">
        <w:rPr>
          <w:sz w:val="24"/>
          <w:szCs w:val="24"/>
        </w:rPr>
        <w:t xml:space="preserve"> il fine settimana</w:t>
      </w:r>
      <w:r w:rsidR="009E3CA5">
        <w:rPr>
          <w:b/>
          <w:sz w:val="24"/>
          <w:szCs w:val="24"/>
        </w:rPr>
        <w:t xml:space="preserve"> 9/10 giugno </w:t>
      </w:r>
      <w:r w:rsidR="009E3CA5" w:rsidRPr="009E3CA5">
        <w:rPr>
          <w:sz w:val="24"/>
          <w:szCs w:val="24"/>
        </w:rPr>
        <w:t>sarà dedicato</w:t>
      </w:r>
      <w:r w:rsidR="009E3CA5" w:rsidRPr="00C13B10">
        <w:rPr>
          <w:b/>
          <w:sz w:val="24"/>
          <w:szCs w:val="24"/>
        </w:rPr>
        <w:t xml:space="preserve"> allo sport</w:t>
      </w:r>
      <w:r w:rsidR="009E3CA5">
        <w:rPr>
          <w:b/>
          <w:sz w:val="24"/>
          <w:szCs w:val="24"/>
        </w:rPr>
        <w:t xml:space="preserve"> e all’outdoor</w:t>
      </w:r>
      <w:r w:rsidR="009E3CA5" w:rsidRPr="00C13B10">
        <w:rPr>
          <w:sz w:val="24"/>
          <w:szCs w:val="24"/>
        </w:rPr>
        <w:t>: verranno proposti itinerari in bicicletta, a pied</w:t>
      </w:r>
      <w:r w:rsidR="00383E41">
        <w:rPr>
          <w:sz w:val="24"/>
          <w:szCs w:val="24"/>
        </w:rPr>
        <w:t xml:space="preserve">i, in vespa o in auto vintage con </w:t>
      </w:r>
      <w:r w:rsidR="009E3CA5" w:rsidRPr="00C13B10">
        <w:rPr>
          <w:sz w:val="24"/>
          <w:szCs w:val="24"/>
        </w:rPr>
        <w:t xml:space="preserve">tappa nelle cantine, </w:t>
      </w:r>
      <w:r w:rsidR="009E3CA5">
        <w:rPr>
          <w:sz w:val="24"/>
          <w:szCs w:val="24"/>
        </w:rPr>
        <w:t xml:space="preserve">si faranno </w:t>
      </w:r>
      <w:proofErr w:type="spellStart"/>
      <w:r w:rsidR="009E3CA5">
        <w:rPr>
          <w:sz w:val="24"/>
          <w:szCs w:val="24"/>
        </w:rPr>
        <w:t>pic</w:t>
      </w:r>
      <w:proofErr w:type="spellEnd"/>
      <w:r w:rsidR="009E3CA5">
        <w:rPr>
          <w:sz w:val="24"/>
          <w:szCs w:val="24"/>
        </w:rPr>
        <w:t xml:space="preserve"> </w:t>
      </w:r>
      <w:proofErr w:type="spellStart"/>
      <w:r w:rsidR="009E3CA5">
        <w:rPr>
          <w:sz w:val="24"/>
          <w:szCs w:val="24"/>
        </w:rPr>
        <w:t>nic</w:t>
      </w:r>
      <w:proofErr w:type="spellEnd"/>
      <w:r w:rsidR="009E3CA5">
        <w:rPr>
          <w:sz w:val="24"/>
          <w:szCs w:val="24"/>
        </w:rPr>
        <w:t xml:space="preserve"> nei vigneti, saranno organizzate attività all’aria aperta. I</w:t>
      </w:r>
      <w:r w:rsidR="009E3CA5" w:rsidRPr="009E3CA5">
        <w:rPr>
          <w:sz w:val="24"/>
          <w:szCs w:val="24"/>
        </w:rPr>
        <w:t>l fine settimana</w:t>
      </w:r>
      <w:r w:rsidR="009E3CA5">
        <w:rPr>
          <w:b/>
          <w:sz w:val="24"/>
          <w:szCs w:val="24"/>
        </w:rPr>
        <w:t xml:space="preserve"> 16/17</w:t>
      </w:r>
      <w:r w:rsidR="009E3CA5" w:rsidRPr="00C13B10">
        <w:rPr>
          <w:b/>
          <w:sz w:val="24"/>
          <w:szCs w:val="24"/>
        </w:rPr>
        <w:t xml:space="preserve"> </w:t>
      </w:r>
      <w:r w:rsidR="009E3CA5">
        <w:rPr>
          <w:b/>
          <w:sz w:val="24"/>
          <w:szCs w:val="24"/>
        </w:rPr>
        <w:t xml:space="preserve">giugno </w:t>
      </w:r>
      <w:r w:rsidR="009E3CA5" w:rsidRPr="009E3CA5">
        <w:rPr>
          <w:sz w:val="24"/>
          <w:szCs w:val="24"/>
        </w:rPr>
        <w:t>sarà dedicato</w:t>
      </w:r>
      <w:r w:rsidR="009E3CA5" w:rsidRPr="00C13B10">
        <w:rPr>
          <w:b/>
          <w:sz w:val="24"/>
          <w:szCs w:val="24"/>
        </w:rPr>
        <w:t xml:space="preserve"> all</w:t>
      </w:r>
      <w:r w:rsidR="009E3CA5">
        <w:rPr>
          <w:b/>
          <w:sz w:val="24"/>
          <w:szCs w:val="24"/>
        </w:rPr>
        <w:t xml:space="preserve">’arte e alla </w:t>
      </w:r>
      <w:r w:rsidR="009E3CA5" w:rsidRPr="00C13B10">
        <w:rPr>
          <w:b/>
          <w:sz w:val="24"/>
          <w:szCs w:val="24"/>
        </w:rPr>
        <w:t>cultura</w:t>
      </w:r>
      <w:r w:rsidR="009E3CA5" w:rsidRPr="00C13B10">
        <w:rPr>
          <w:sz w:val="24"/>
          <w:szCs w:val="24"/>
        </w:rPr>
        <w:t xml:space="preserve">: </w:t>
      </w:r>
      <w:r w:rsidR="009E3CA5">
        <w:rPr>
          <w:sz w:val="24"/>
          <w:szCs w:val="24"/>
        </w:rPr>
        <w:t xml:space="preserve">mostre, esposizioni, visite guidate </w:t>
      </w:r>
      <w:r w:rsidR="009E3CA5" w:rsidRPr="00C13B10">
        <w:rPr>
          <w:sz w:val="24"/>
          <w:szCs w:val="24"/>
        </w:rPr>
        <w:t xml:space="preserve">alla scoperta dei luoghi più segreti e affascinanti della </w:t>
      </w:r>
      <w:r w:rsidR="009E3CA5" w:rsidRPr="009E3CA5">
        <w:rPr>
          <w:sz w:val="24"/>
          <w:szCs w:val="24"/>
        </w:rPr>
        <w:t xml:space="preserve">Franciacorta con il patrocinio del FAI e in collaborazione con i Comuni di Terra della Franciacorta. </w:t>
      </w:r>
      <w:r w:rsidR="009E3CA5">
        <w:rPr>
          <w:sz w:val="24"/>
          <w:szCs w:val="24"/>
        </w:rPr>
        <w:t>I</w:t>
      </w:r>
      <w:r w:rsidR="009E3CA5" w:rsidRPr="009E3CA5">
        <w:rPr>
          <w:sz w:val="24"/>
          <w:szCs w:val="24"/>
        </w:rPr>
        <w:t>l fine settimana</w:t>
      </w:r>
      <w:r w:rsidR="009E3CA5">
        <w:rPr>
          <w:b/>
          <w:sz w:val="24"/>
          <w:szCs w:val="24"/>
        </w:rPr>
        <w:t xml:space="preserve"> 23/24</w:t>
      </w:r>
      <w:r w:rsidR="009E3CA5" w:rsidRPr="00C13B10">
        <w:rPr>
          <w:b/>
          <w:sz w:val="24"/>
          <w:szCs w:val="24"/>
        </w:rPr>
        <w:t xml:space="preserve"> </w:t>
      </w:r>
      <w:r w:rsidR="009E3CA5">
        <w:rPr>
          <w:b/>
          <w:sz w:val="24"/>
          <w:szCs w:val="24"/>
        </w:rPr>
        <w:t xml:space="preserve">giugno </w:t>
      </w:r>
      <w:r w:rsidR="009E3CA5" w:rsidRPr="009E3CA5">
        <w:rPr>
          <w:sz w:val="24"/>
          <w:szCs w:val="24"/>
        </w:rPr>
        <w:t>sarà infine</w:t>
      </w:r>
      <w:r w:rsidR="009E3CA5">
        <w:rPr>
          <w:sz w:val="24"/>
          <w:szCs w:val="24"/>
        </w:rPr>
        <w:t xml:space="preserve"> </w:t>
      </w:r>
      <w:r w:rsidRPr="00A9586D">
        <w:rPr>
          <w:sz w:val="24"/>
          <w:szCs w:val="24"/>
        </w:rPr>
        <w:t xml:space="preserve">dedicato alla </w:t>
      </w:r>
      <w:r w:rsidRPr="009E3CA5">
        <w:rPr>
          <w:b/>
          <w:sz w:val="24"/>
          <w:szCs w:val="24"/>
        </w:rPr>
        <w:t>musica</w:t>
      </w:r>
      <w:r w:rsidR="003E0675">
        <w:rPr>
          <w:sz w:val="24"/>
          <w:szCs w:val="24"/>
        </w:rPr>
        <w:t xml:space="preserve"> con</w:t>
      </w:r>
      <w:r w:rsidR="009E3CA5">
        <w:rPr>
          <w:sz w:val="24"/>
          <w:szCs w:val="24"/>
        </w:rPr>
        <w:t xml:space="preserve"> concerti in cantine e luoghi di particolare fascino</w:t>
      </w:r>
      <w:r w:rsidRPr="00A9586D">
        <w:rPr>
          <w:sz w:val="24"/>
          <w:szCs w:val="24"/>
        </w:rPr>
        <w:t>.</w:t>
      </w:r>
    </w:p>
    <w:p w:rsidR="00A02F8A" w:rsidRPr="00C13B10" w:rsidRDefault="00A02F8A" w:rsidP="00334686">
      <w:pPr>
        <w:autoSpaceDE w:val="0"/>
        <w:autoSpaceDN w:val="0"/>
        <w:adjustRightInd w:val="0"/>
        <w:spacing w:after="0" w:line="240" w:lineRule="auto"/>
        <w:jc w:val="center"/>
        <w:rPr>
          <w:rFonts w:cs="GillSans"/>
          <w:color w:val="1A181C"/>
          <w:sz w:val="24"/>
          <w:szCs w:val="24"/>
        </w:rPr>
      </w:pPr>
    </w:p>
    <w:p w:rsidR="00C712CE" w:rsidRPr="00C13B10" w:rsidRDefault="00C712CE" w:rsidP="00334686">
      <w:pPr>
        <w:autoSpaceDE w:val="0"/>
        <w:autoSpaceDN w:val="0"/>
        <w:adjustRightInd w:val="0"/>
        <w:spacing w:after="0" w:line="240" w:lineRule="auto"/>
        <w:jc w:val="center"/>
        <w:rPr>
          <w:rFonts w:cs="GillSans-Light"/>
          <w:b/>
          <w:color w:val="A3C301"/>
          <w:sz w:val="24"/>
          <w:szCs w:val="24"/>
        </w:rPr>
      </w:pPr>
      <w:r w:rsidRPr="00C13B10">
        <w:rPr>
          <w:rFonts w:cs="GillSans-Light"/>
          <w:b/>
          <w:color w:val="000000" w:themeColor="text1"/>
          <w:sz w:val="24"/>
          <w:szCs w:val="24"/>
        </w:rPr>
        <w:lastRenderedPageBreak/>
        <w:t>PER INFORMAZIONI: Strada del Franciacorta</w:t>
      </w:r>
    </w:p>
    <w:p w:rsidR="00C712CE" w:rsidRPr="00C13B10" w:rsidRDefault="00C712CE" w:rsidP="00334686">
      <w:pPr>
        <w:autoSpaceDE w:val="0"/>
        <w:autoSpaceDN w:val="0"/>
        <w:adjustRightInd w:val="0"/>
        <w:spacing w:after="0" w:line="240" w:lineRule="auto"/>
        <w:jc w:val="center"/>
        <w:rPr>
          <w:rFonts w:cs="GillSans-Light"/>
          <w:color w:val="1A181C"/>
          <w:sz w:val="24"/>
          <w:szCs w:val="24"/>
        </w:rPr>
      </w:pPr>
      <w:r w:rsidRPr="00C13B10">
        <w:rPr>
          <w:rFonts w:cs="GillSans-Light"/>
          <w:color w:val="1A181C"/>
          <w:sz w:val="24"/>
          <w:szCs w:val="24"/>
        </w:rPr>
        <w:t>www.festivalfranciacorta.it</w:t>
      </w:r>
    </w:p>
    <w:p w:rsidR="00C712CE" w:rsidRPr="00C13B10" w:rsidRDefault="00C712CE" w:rsidP="00334686">
      <w:pPr>
        <w:autoSpaceDE w:val="0"/>
        <w:autoSpaceDN w:val="0"/>
        <w:adjustRightInd w:val="0"/>
        <w:spacing w:after="0" w:line="240" w:lineRule="auto"/>
        <w:jc w:val="center"/>
        <w:rPr>
          <w:rFonts w:cs="GillSans-Light"/>
          <w:color w:val="1A181C"/>
          <w:sz w:val="24"/>
          <w:szCs w:val="24"/>
        </w:rPr>
      </w:pPr>
      <w:r w:rsidRPr="00C13B10">
        <w:rPr>
          <w:rFonts w:cs="GillSans-Light"/>
          <w:color w:val="1A181C"/>
          <w:sz w:val="24"/>
          <w:szCs w:val="24"/>
        </w:rPr>
        <w:t>www.stradadelfranciacorta.it • info@stradadelfranciacorta.it</w:t>
      </w:r>
    </w:p>
    <w:p w:rsidR="00C712CE" w:rsidRPr="00C13B10" w:rsidRDefault="00C712CE" w:rsidP="00334686">
      <w:pPr>
        <w:autoSpaceDE w:val="0"/>
        <w:autoSpaceDN w:val="0"/>
        <w:adjustRightInd w:val="0"/>
        <w:spacing w:after="0" w:line="240" w:lineRule="auto"/>
        <w:jc w:val="center"/>
        <w:rPr>
          <w:rFonts w:cs="GillSans-Light"/>
          <w:color w:val="1A181C"/>
          <w:sz w:val="24"/>
          <w:szCs w:val="24"/>
        </w:rPr>
      </w:pPr>
      <w:r w:rsidRPr="00C13B10">
        <w:rPr>
          <w:rFonts w:cs="GillSans-Light"/>
          <w:color w:val="1A181C"/>
          <w:sz w:val="24"/>
          <w:szCs w:val="24"/>
        </w:rPr>
        <w:t>Tel. +39 030 7760870</w:t>
      </w:r>
    </w:p>
    <w:p w:rsidR="00D913B5" w:rsidRPr="00C13B10" w:rsidRDefault="00D913B5" w:rsidP="00334686">
      <w:pPr>
        <w:spacing w:after="0" w:line="240" w:lineRule="auto"/>
        <w:jc w:val="center"/>
        <w:rPr>
          <w:rFonts w:cs="GillSans-LightItalic"/>
          <w:i/>
          <w:iCs/>
          <w:color w:val="1A181C"/>
          <w:sz w:val="24"/>
          <w:szCs w:val="24"/>
        </w:rPr>
      </w:pPr>
    </w:p>
    <w:p w:rsidR="00C712CE" w:rsidRPr="00C13B10" w:rsidRDefault="00C712CE" w:rsidP="00334686">
      <w:pPr>
        <w:spacing w:after="0" w:line="240" w:lineRule="auto"/>
        <w:jc w:val="center"/>
        <w:rPr>
          <w:noProof/>
          <w:sz w:val="24"/>
          <w:szCs w:val="24"/>
          <w:lang w:eastAsia="it-IT"/>
        </w:rPr>
      </w:pPr>
      <w:r w:rsidRPr="00C13B10">
        <w:rPr>
          <w:rFonts w:cs="GillSans-LightItalic"/>
          <w:i/>
          <w:iCs/>
          <w:color w:val="1A181C"/>
          <w:sz w:val="24"/>
          <w:szCs w:val="24"/>
        </w:rPr>
        <w:t>Seguici</w:t>
      </w:r>
      <w:r w:rsidR="00BC09F3">
        <w:rPr>
          <w:rFonts w:cs="GillSans-LightItalic"/>
          <w:i/>
          <w:iCs/>
          <w:color w:val="1A181C"/>
          <w:sz w:val="24"/>
          <w:szCs w:val="24"/>
        </w:rPr>
        <w:t xml:space="preserve"> sui social Franciacorta</w:t>
      </w:r>
    </w:p>
    <w:p w:rsidR="00A3245D" w:rsidRPr="00C13B10" w:rsidRDefault="00A02F8A" w:rsidP="00334686">
      <w:pPr>
        <w:spacing w:after="0" w:line="240" w:lineRule="auto"/>
        <w:jc w:val="center"/>
        <w:rPr>
          <w:noProof/>
          <w:sz w:val="24"/>
          <w:szCs w:val="24"/>
          <w:lang w:eastAsia="it-IT"/>
        </w:rPr>
      </w:pPr>
      <w:r w:rsidRPr="00C13B10">
        <w:rPr>
          <w:noProof/>
          <w:sz w:val="24"/>
          <w:szCs w:val="24"/>
          <w:lang w:eastAsia="it-IT"/>
        </w:rPr>
        <w:drawing>
          <wp:inline distT="0" distB="0" distL="0" distR="0" wp14:anchorId="4F129C34" wp14:editId="17FF6005">
            <wp:extent cx="304843" cy="304843"/>
            <wp:effectExtent l="0" t="0" r="0" b="0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Facebook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43" cy="304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13B10">
        <w:rPr>
          <w:noProof/>
          <w:sz w:val="24"/>
          <w:szCs w:val="24"/>
          <w:lang w:eastAsia="it-IT"/>
        </w:rPr>
        <w:t xml:space="preserve">  </w:t>
      </w:r>
      <w:r w:rsidRPr="00C13B10">
        <w:rPr>
          <w:noProof/>
          <w:sz w:val="24"/>
          <w:szCs w:val="24"/>
          <w:lang w:eastAsia="it-IT"/>
        </w:rPr>
        <w:drawing>
          <wp:inline distT="0" distB="0" distL="0" distR="0" wp14:anchorId="3B134D39" wp14:editId="6E866064">
            <wp:extent cx="304843" cy="304843"/>
            <wp:effectExtent l="0" t="0" r="0" b="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Twitte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43" cy="304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13B10">
        <w:rPr>
          <w:noProof/>
          <w:sz w:val="24"/>
          <w:szCs w:val="24"/>
          <w:lang w:eastAsia="it-IT"/>
        </w:rPr>
        <w:t xml:space="preserve">  </w:t>
      </w:r>
      <w:r w:rsidRPr="00C13B10">
        <w:rPr>
          <w:noProof/>
          <w:sz w:val="24"/>
          <w:szCs w:val="24"/>
          <w:lang w:eastAsia="it-IT"/>
        </w:rPr>
        <w:drawing>
          <wp:inline distT="0" distB="0" distL="0" distR="0" wp14:anchorId="342CD09E" wp14:editId="364C13A4">
            <wp:extent cx="304843" cy="304843"/>
            <wp:effectExtent l="0" t="0" r="0" b="0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nstagra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43" cy="304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7537C" w:rsidRPr="00C13B10" w:rsidRDefault="0087537C" w:rsidP="00334686">
      <w:pPr>
        <w:spacing w:after="0" w:line="240" w:lineRule="auto"/>
        <w:jc w:val="center"/>
        <w:rPr>
          <w:noProof/>
          <w:sz w:val="24"/>
          <w:szCs w:val="24"/>
          <w:lang w:eastAsia="it-IT"/>
        </w:rPr>
      </w:pPr>
    </w:p>
    <w:p w:rsidR="0087537C" w:rsidRPr="00C13B10" w:rsidRDefault="0087537C" w:rsidP="0087537C">
      <w:pPr>
        <w:pStyle w:val="Nessunaspaziatura"/>
        <w:rPr>
          <w:sz w:val="24"/>
          <w:szCs w:val="24"/>
        </w:rPr>
      </w:pPr>
    </w:p>
    <w:p w:rsidR="0087537C" w:rsidRPr="00C13B10" w:rsidRDefault="0087537C" w:rsidP="0087537C">
      <w:pPr>
        <w:pStyle w:val="Nessunaspaziatura"/>
        <w:rPr>
          <w:sz w:val="24"/>
          <w:szCs w:val="24"/>
        </w:rPr>
      </w:pPr>
    </w:p>
    <w:p w:rsidR="00533237" w:rsidRPr="00C13B10" w:rsidRDefault="00533237" w:rsidP="00533237">
      <w:pPr>
        <w:spacing w:after="0" w:line="240" w:lineRule="auto"/>
        <w:rPr>
          <w:b/>
          <w:sz w:val="24"/>
          <w:szCs w:val="24"/>
        </w:rPr>
      </w:pPr>
      <w:r w:rsidRPr="00C13B10">
        <w:rPr>
          <w:b/>
          <w:sz w:val="24"/>
          <w:szCs w:val="24"/>
        </w:rPr>
        <w:t>Ufficio Stampa Strada del Franciacorta</w:t>
      </w:r>
    </w:p>
    <w:p w:rsidR="00533237" w:rsidRPr="00C13B10" w:rsidRDefault="00533237" w:rsidP="00533237">
      <w:pPr>
        <w:spacing w:after="0" w:line="240" w:lineRule="auto"/>
        <w:rPr>
          <w:sz w:val="24"/>
          <w:szCs w:val="24"/>
        </w:rPr>
      </w:pPr>
      <w:r w:rsidRPr="00C13B10">
        <w:rPr>
          <w:sz w:val="24"/>
          <w:szCs w:val="24"/>
        </w:rPr>
        <w:t>AGORÀ di Marina Tagliaferri</w:t>
      </w:r>
    </w:p>
    <w:p w:rsidR="00533237" w:rsidRPr="00C13B10" w:rsidRDefault="00533237" w:rsidP="00533237">
      <w:pPr>
        <w:spacing w:after="0" w:line="240" w:lineRule="auto"/>
        <w:rPr>
          <w:sz w:val="24"/>
          <w:szCs w:val="24"/>
        </w:rPr>
      </w:pPr>
      <w:r w:rsidRPr="00C13B10">
        <w:rPr>
          <w:sz w:val="24"/>
          <w:szCs w:val="24"/>
        </w:rPr>
        <w:t>Uff +39 048162385</w:t>
      </w:r>
    </w:p>
    <w:p w:rsidR="00533237" w:rsidRPr="006E1B0A" w:rsidRDefault="00BC09F3" w:rsidP="00533237">
      <w:pPr>
        <w:spacing w:after="0" w:line="240" w:lineRule="auto"/>
        <w:rPr>
          <w:sz w:val="24"/>
          <w:szCs w:val="24"/>
        </w:rPr>
      </w:pPr>
      <w:hyperlink r:id="rId9" w:history="1">
        <w:r w:rsidR="00533237" w:rsidRPr="006E1B0A">
          <w:rPr>
            <w:rStyle w:val="Collegamentoipertestuale"/>
            <w:color w:val="auto"/>
            <w:sz w:val="24"/>
            <w:szCs w:val="24"/>
            <w:u w:val="none"/>
          </w:rPr>
          <w:t>agora@studio-agora.it</w:t>
        </w:r>
      </w:hyperlink>
    </w:p>
    <w:p w:rsidR="00533237" w:rsidRPr="00C13B10" w:rsidRDefault="00533237" w:rsidP="00533237">
      <w:pPr>
        <w:spacing w:after="0" w:line="240" w:lineRule="auto"/>
        <w:rPr>
          <w:sz w:val="24"/>
          <w:szCs w:val="24"/>
        </w:rPr>
      </w:pPr>
    </w:p>
    <w:p w:rsidR="00533237" w:rsidRPr="006E1B0A" w:rsidRDefault="00533237" w:rsidP="00533237">
      <w:pPr>
        <w:spacing w:after="0" w:line="240" w:lineRule="auto"/>
        <w:rPr>
          <w:sz w:val="24"/>
          <w:szCs w:val="24"/>
        </w:rPr>
      </w:pPr>
      <w:r w:rsidRPr="00C13B10">
        <w:rPr>
          <w:b/>
          <w:sz w:val="24"/>
          <w:szCs w:val="24"/>
        </w:rPr>
        <w:t>Ufficio Stampa Consorzio Franciacorta</w:t>
      </w:r>
    </w:p>
    <w:p w:rsidR="006E1B0A" w:rsidRPr="006E1B0A" w:rsidRDefault="006E1B0A" w:rsidP="006E1B0A">
      <w:pPr>
        <w:spacing w:after="0" w:line="240" w:lineRule="auto"/>
        <w:rPr>
          <w:sz w:val="24"/>
          <w:szCs w:val="24"/>
        </w:rPr>
      </w:pPr>
      <w:r w:rsidRPr="006E1B0A">
        <w:rPr>
          <w:sz w:val="24"/>
          <w:szCs w:val="24"/>
        </w:rPr>
        <w:t>Tel. +39 0307760477 (</w:t>
      </w:r>
      <w:proofErr w:type="spellStart"/>
      <w:r w:rsidRPr="006E1B0A">
        <w:rPr>
          <w:sz w:val="24"/>
          <w:szCs w:val="24"/>
        </w:rPr>
        <w:t>int</w:t>
      </w:r>
      <w:proofErr w:type="spellEnd"/>
      <w:r w:rsidRPr="006E1B0A">
        <w:rPr>
          <w:sz w:val="24"/>
          <w:szCs w:val="24"/>
        </w:rPr>
        <w:t>. 3)</w:t>
      </w:r>
    </w:p>
    <w:p w:rsidR="006E1B0A" w:rsidRPr="006E1B0A" w:rsidRDefault="006E1B0A" w:rsidP="006E1B0A">
      <w:pPr>
        <w:spacing w:after="0" w:line="240" w:lineRule="auto"/>
        <w:rPr>
          <w:sz w:val="24"/>
          <w:szCs w:val="24"/>
        </w:rPr>
      </w:pPr>
      <w:r w:rsidRPr="006E1B0A">
        <w:rPr>
          <w:sz w:val="24"/>
          <w:szCs w:val="24"/>
        </w:rPr>
        <w:t>stampa@franciacorta.net</w:t>
      </w:r>
    </w:p>
    <w:p w:rsidR="00FC7DEF" w:rsidRPr="006E1B0A" w:rsidRDefault="00FC7DEF" w:rsidP="00533237">
      <w:pPr>
        <w:spacing w:after="0" w:line="240" w:lineRule="auto"/>
        <w:rPr>
          <w:sz w:val="24"/>
          <w:szCs w:val="24"/>
        </w:rPr>
      </w:pPr>
    </w:p>
    <w:sectPr w:rsidR="00FC7DEF" w:rsidRPr="006E1B0A" w:rsidSect="00526471">
      <w:pgSz w:w="11906" w:h="16838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San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illSans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-Light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8E4"/>
    <w:rsid w:val="000517FB"/>
    <w:rsid w:val="000900F5"/>
    <w:rsid w:val="000B2C31"/>
    <w:rsid w:val="000F5DB6"/>
    <w:rsid w:val="0026676E"/>
    <w:rsid w:val="0029371D"/>
    <w:rsid w:val="002C2935"/>
    <w:rsid w:val="002E1EF3"/>
    <w:rsid w:val="002E56A6"/>
    <w:rsid w:val="0032412E"/>
    <w:rsid w:val="00334686"/>
    <w:rsid w:val="00343025"/>
    <w:rsid w:val="0035193A"/>
    <w:rsid w:val="00380FC9"/>
    <w:rsid w:val="00383E41"/>
    <w:rsid w:val="0039647B"/>
    <w:rsid w:val="003B3E30"/>
    <w:rsid w:val="003C42B7"/>
    <w:rsid w:val="003E0675"/>
    <w:rsid w:val="003E3B3F"/>
    <w:rsid w:val="003F64B5"/>
    <w:rsid w:val="00422018"/>
    <w:rsid w:val="004471F2"/>
    <w:rsid w:val="00477FF3"/>
    <w:rsid w:val="004840AE"/>
    <w:rsid w:val="004A6AF2"/>
    <w:rsid w:val="004E2193"/>
    <w:rsid w:val="00505487"/>
    <w:rsid w:val="00507149"/>
    <w:rsid w:val="00526471"/>
    <w:rsid w:val="00533237"/>
    <w:rsid w:val="00567311"/>
    <w:rsid w:val="005B71B8"/>
    <w:rsid w:val="005F1BF8"/>
    <w:rsid w:val="00621C49"/>
    <w:rsid w:val="00645A82"/>
    <w:rsid w:val="006E1B0A"/>
    <w:rsid w:val="00707856"/>
    <w:rsid w:val="00717132"/>
    <w:rsid w:val="00782E66"/>
    <w:rsid w:val="00815096"/>
    <w:rsid w:val="00825B46"/>
    <w:rsid w:val="008369D4"/>
    <w:rsid w:val="00850A5E"/>
    <w:rsid w:val="0087537C"/>
    <w:rsid w:val="00886AEB"/>
    <w:rsid w:val="00896FA9"/>
    <w:rsid w:val="00912EDD"/>
    <w:rsid w:val="009B1CE5"/>
    <w:rsid w:val="009C674C"/>
    <w:rsid w:val="009E1268"/>
    <w:rsid w:val="009E3CA5"/>
    <w:rsid w:val="00A02F8A"/>
    <w:rsid w:val="00A12EA0"/>
    <w:rsid w:val="00A3245D"/>
    <w:rsid w:val="00A32800"/>
    <w:rsid w:val="00A44266"/>
    <w:rsid w:val="00A732BD"/>
    <w:rsid w:val="00A74835"/>
    <w:rsid w:val="00A862A0"/>
    <w:rsid w:val="00A9586D"/>
    <w:rsid w:val="00AC6FCE"/>
    <w:rsid w:val="00AC7B5C"/>
    <w:rsid w:val="00AF5031"/>
    <w:rsid w:val="00B25809"/>
    <w:rsid w:val="00BB3C5C"/>
    <w:rsid w:val="00BC0224"/>
    <w:rsid w:val="00BC09F3"/>
    <w:rsid w:val="00C037A8"/>
    <w:rsid w:val="00C13B10"/>
    <w:rsid w:val="00C24857"/>
    <w:rsid w:val="00C26CAA"/>
    <w:rsid w:val="00C67121"/>
    <w:rsid w:val="00C712CE"/>
    <w:rsid w:val="00C833E3"/>
    <w:rsid w:val="00CB4160"/>
    <w:rsid w:val="00CF213E"/>
    <w:rsid w:val="00CF5521"/>
    <w:rsid w:val="00D71B70"/>
    <w:rsid w:val="00D913B5"/>
    <w:rsid w:val="00DE6C57"/>
    <w:rsid w:val="00E037BC"/>
    <w:rsid w:val="00E358E4"/>
    <w:rsid w:val="00E64F20"/>
    <w:rsid w:val="00E65626"/>
    <w:rsid w:val="00E87919"/>
    <w:rsid w:val="00E9305D"/>
    <w:rsid w:val="00EA1D59"/>
    <w:rsid w:val="00F31A1B"/>
    <w:rsid w:val="00FB5581"/>
    <w:rsid w:val="00FB6068"/>
    <w:rsid w:val="00FC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1CBC00-3F09-441B-9F66-1AF65294E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26471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5B7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5B71B8"/>
    <w:rPr>
      <w:b/>
      <w:bCs/>
    </w:rPr>
  </w:style>
  <w:style w:type="character" w:customStyle="1" w:styleId="apple-converted-space">
    <w:name w:val="apple-converted-space"/>
    <w:basedOn w:val="Carpredefinitoparagrafo"/>
    <w:rsid w:val="005B71B8"/>
  </w:style>
  <w:style w:type="paragraph" w:styleId="Nessunaspaziatura">
    <w:name w:val="No Spacing"/>
    <w:uiPriority w:val="1"/>
    <w:qFormat/>
    <w:rsid w:val="0087537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C833E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5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0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agora@studio-agor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</TotalTime>
  <Pages>2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Piovani - Franciacorta Osservatorio Economico</dc:creator>
  <cp:keywords/>
  <dc:description/>
  <cp:lastModifiedBy>Utente</cp:lastModifiedBy>
  <cp:revision>67</cp:revision>
  <dcterms:created xsi:type="dcterms:W3CDTF">2016-04-06T09:31:00Z</dcterms:created>
  <dcterms:modified xsi:type="dcterms:W3CDTF">2018-02-05T14:15:00Z</dcterms:modified>
</cp:coreProperties>
</file>